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64" w:x="1097" w:y="452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JFRBWS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附件</w:t>
      </w:r>
      <w:r>
        <w:rPr>
          <w:rFonts w:ascii="JFRBWS+·ÂËÎ_GB2312"/>
          <w:color w:val="000000"/>
          <w:spacing w:val="0"/>
          <w:sz w:val="18"/>
        </w:rPr>
        <w:t>1</w:t>
      </w:r>
    </w:p>
    <w:p>
      <w:pPr>
        <w:pStyle w:val="Normal"/>
        <w:framePr w:w="9174" w:x="4430" w:y="710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28"/>
        </w:rPr>
      </w:pPr>
      <w:r>
        <w:rPr>
          <w:rFonts w:ascii="ILAVCL+ËÎÌå" w:hAnsi="ILAVCL+ËÎÌå" w:cs="ILAVCL+ËÎÌå"/>
          <w:color w:val="000000"/>
          <w:spacing w:val="0"/>
          <w:sz w:val="28"/>
        </w:rPr>
        <w:t>大鹏新区教育和卫生健康局</w:t>
      </w:r>
      <w:r>
        <w:rPr>
          <w:rFonts w:ascii="KGWGPE+ËÎÌå"/>
          <w:color w:val="000000"/>
          <w:spacing w:val="0"/>
          <w:sz w:val="28"/>
        </w:rPr>
        <w:t>2021</w:t>
      </w:r>
      <w:r>
        <w:rPr>
          <w:rFonts w:ascii="ILAVCL+ËÎÌå" w:hAnsi="ILAVCL+ËÎÌå" w:cs="ILAVCL+ËÎÌå"/>
          <w:color w:val="000000"/>
          <w:spacing w:val="0"/>
          <w:sz w:val="28"/>
        </w:rPr>
        <w:t>年</w:t>
      </w:r>
      <w:r>
        <w:rPr>
          <w:rFonts w:ascii="KGWGPE+ËÎÌå"/>
          <w:color w:val="000000"/>
          <w:spacing w:val="0"/>
          <w:sz w:val="28"/>
        </w:rPr>
        <w:t>3</w:t>
      </w:r>
      <w:r>
        <w:rPr>
          <w:rFonts w:ascii="ILAVCL+ËÎÌå" w:hAnsi="ILAVCL+ËÎÌå" w:cs="ILAVCL+ËÎÌå"/>
          <w:color w:val="000000"/>
          <w:spacing w:val="0"/>
          <w:sz w:val="28"/>
        </w:rPr>
        <w:t>月公开招聘编外人员岗位表</w:t>
      </w:r>
    </w:p>
    <w:p>
      <w:pPr>
        <w:pStyle w:val="Normal"/>
        <w:framePr w:w="992" w:x="9835" w:y="1133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岗位条件</w:t>
      </w:r>
    </w:p>
    <w:p>
      <w:pPr>
        <w:pStyle w:val="Normal"/>
        <w:framePr w:w="450" w:x="4642" w:y="1237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拟</w:t>
      </w:r>
    </w:p>
    <w:p>
      <w:pPr>
        <w:pStyle w:val="Normal"/>
        <w:framePr w:w="450" w:x="4642" w:y="123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聘</w:t>
      </w:r>
    </w:p>
    <w:p>
      <w:pPr>
        <w:pStyle w:val="Normal"/>
        <w:framePr w:w="450" w:x="4642" w:y="1237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人</w:t>
      </w:r>
    </w:p>
    <w:p>
      <w:pPr>
        <w:pStyle w:val="Normal"/>
        <w:framePr w:w="450" w:x="4642" w:y="1237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数</w:t>
      </w:r>
    </w:p>
    <w:p>
      <w:pPr>
        <w:pStyle w:val="Normal"/>
        <w:framePr w:w="450" w:x="5102" w:y="1237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最</w:t>
      </w:r>
    </w:p>
    <w:p>
      <w:pPr>
        <w:pStyle w:val="Normal"/>
        <w:framePr w:w="450" w:x="5102" w:y="123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高</w:t>
      </w:r>
    </w:p>
    <w:p>
      <w:pPr>
        <w:pStyle w:val="Normal"/>
        <w:framePr w:w="450" w:x="5102" w:y="1237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年</w:t>
      </w:r>
    </w:p>
    <w:p>
      <w:pPr>
        <w:pStyle w:val="Normal"/>
        <w:framePr w:w="450" w:x="5102" w:y="1237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龄</w:t>
      </w:r>
    </w:p>
    <w:p>
      <w:pPr>
        <w:pStyle w:val="Normal"/>
        <w:framePr w:w="450" w:x="1097" w:y="1437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序</w:t>
      </w:r>
    </w:p>
    <w:p>
      <w:pPr>
        <w:pStyle w:val="Normal"/>
        <w:framePr w:w="450" w:x="1097" w:y="1437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号</w:t>
      </w:r>
    </w:p>
    <w:p>
      <w:pPr>
        <w:pStyle w:val="Normal"/>
        <w:framePr w:w="631" w:x="2626" w:y="1437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岗位</w:t>
      </w:r>
    </w:p>
    <w:p>
      <w:pPr>
        <w:pStyle w:val="Normal"/>
        <w:framePr w:w="631" w:x="2626" w:y="1437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名称</w:t>
      </w:r>
    </w:p>
    <w:p>
      <w:pPr>
        <w:pStyle w:val="Normal"/>
        <w:framePr w:w="631" w:x="3674" w:y="1437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岗位</w:t>
      </w:r>
    </w:p>
    <w:p>
      <w:pPr>
        <w:pStyle w:val="Normal"/>
        <w:framePr w:w="631" w:x="3674" w:y="1437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编号</w:t>
      </w:r>
    </w:p>
    <w:p>
      <w:pPr>
        <w:pStyle w:val="Normal"/>
        <w:framePr w:w="450" w:x="5561" w:y="1423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最</w:t>
      </w:r>
    </w:p>
    <w:p>
      <w:pPr>
        <w:pStyle w:val="Normal"/>
        <w:framePr w:w="450" w:x="5561" w:y="142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低</w:t>
      </w:r>
    </w:p>
    <w:p>
      <w:pPr>
        <w:pStyle w:val="Normal"/>
        <w:framePr w:w="450" w:x="5561" w:y="142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学</w:t>
      </w:r>
    </w:p>
    <w:p>
      <w:pPr>
        <w:pStyle w:val="Normal"/>
        <w:framePr w:w="450" w:x="5561" w:y="142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历</w:t>
      </w:r>
    </w:p>
    <w:p>
      <w:pPr>
        <w:pStyle w:val="Normal"/>
        <w:framePr w:w="450" w:x="6022" w:y="1423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最</w:t>
      </w:r>
    </w:p>
    <w:p>
      <w:pPr>
        <w:pStyle w:val="Normal"/>
        <w:framePr w:w="450" w:x="6022" w:y="142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低</w:t>
      </w:r>
    </w:p>
    <w:p>
      <w:pPr>
        <w:pStyle w:val="Normal"/>
        <w:framePr w:w="450" w:x="6022" w:y="142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学</w:t>
      </w:r>
    </w:p>
    <w:p>
      <w:pPr>
        <w:pStyle w:val="Normal"/>
        <w:framePr w:w="450" w:x="6022" w:y="142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位</w:t>
      </w:r>
    </w:p>
    <w:p>
      <w:pPr>
        <w:pStyle w:val="Normal"/>
        <w:framePr w:w="992" w:x="1535" w:y="1537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招聘单位</w:t>
      </w:r>
    </w:p>
    <w:p>
      <w:pPr>
        <w:pStyle w:val="Normal"/>
        <w:framePr w:w="631" w:x="15229" w:y="1537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备注</w:t>
      </w:r>
    </w:p>
    <w:p>
      <w:pPr>
        <w:pStyle w:val="Normal"/>
        <w:framePr w:w="631" w:x="8659" w:y="1723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专业</w:t>
      </w:r>
    </w:p>
    <w:p>
      <w:pPr>
        <w:pStyle w:val="Normal"/>
        <w:framePr w:w="2076" w:x="12249" w:y="1723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ESKPVM+·ÂËÎ_GB2312" w:hAnsi="ESKPVM+·ÂËÎ_GB2312" w:cs="ESKPVM+·ÂËÎ_GB2312"/>
          <w:color w:val="000000"/>
          <w:spacing w:val="0"/>
          <w:sz w:val="18"/>
        </w:rPr>
      </w:pPr>
      <w:r>
        <w:rPr>
          <w:rFonts w:ascii="ESKPVM+·ÂËÎ_GB2312" w:hAnsi="ESKPVM+·ÂËÎ_GB2312" w:cs="ESKPVM+·ÂËÎ_GB2312"/>
          <w:color w:val="000000"/>
          <w:spacing w:val="0"/>
          <w:sz w:val="18"/>
        </w:rPr>
        <w:t>与岗位有关的其它条件</w:t>
      </w:r>
    </w:p>
    <w:p>
      <w:pPr>
        <w:pStyle w:val="Normal"/>
        <w:framePr w:w="3930" w:x="11444" w:y="2233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1.</w:t>
      </w:r>
      <w:r>
        <w:rPr>
          <w:rFonts w:ascii="ILAVCL+ËÎÌå" w:hAnsi="ILAVCL+ËÎÌå" w:cs="ILAVCL+ËÎÌå"/>
          <w:color w:val="000000"/>
          <w:spacing w:val="0"/>
          <w:sz w:val="18"/>
        </w:rPr>
        <w:t>全日制普通高等教育学历；</w:t>
      </w:r>
    </w:p>
    <w:p>
      <w:pPr>
        <w:pStyle w:val="Normal"/>
        <w:framePr w:w="3930" w:x="11444" w:y="2233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2.</w:t>
      </w:r>
      <w:r>
        <w:rPr>
          <w:rFonts w:ascii="ILAVCL+ËÎÌå" w:hAnsi="ILAVCL+ËÎÌå" w:cs="ILAVCL+ËÎÌå"/>
          <w:color w:val="000000"/>
          <w:spacing w:val="0"/>
          <w:sz w:val="18"/>
        </w:rPr>
        <w:t>有</w:t>
      </w:r>
      <w:r>
        <w:rPr>
          <w:rFonts w:ascii="KGWGPE+ËÎÌå"/>
          <w:color w:val="000000"/>
          <w:spacing w:val="0"/>
          <w:sz w:val="18"/>
        </w:rPr>
        <w:t>1</w:t>
      </w:r>
      <w:r>
        <w:rPr>
          <w:rFonts w:ascii="ILAVCL+ËÎÌå" w:hAnsi="ILAVCL+ËÎÌå" w:cs="ILAVCL+ËÎÌå"/>
          <w:color w:val="000000"/>
          <w:spacing w:val="0"/>
          <w:sz w:val="18"/>
        </w:rPr>
        <w:t>年及以上机关事业单位文字工作经验</w:t>
      </w:r>
    </w:p>
    <w:p>
      <w:pPr>
        <w:pStyle w:val="Normal"/>
        <w:framePr w:w="3930" w:x="11444" w:y="223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优先；</w:t>
      </w:r>
    </w:p>
    <w:p>
      <w:pPr>
        <w:pStyle w:val="Normal"/>
        <w:framePr w:w="3930" w:x="11444" w:y="223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3.</w:t>
      </w:r>
      <w:r>
        <w:rPr>
          <w:rFonts w:ascii="ILAVCL+ËÎÌå" w:hAnsi="ILAVCL+ËÎÌå" w:cs="ILAVCL+ËÎÌå"/>
          <w:color w:val="000000"/>
          <w:spacing w:val="0"/>
          <w:sz w:val="18"/>
        </w:rPr>
        <w:t>有教育、卫生健康相关工作经历优先；</w:t>
      </w:r>
    </w:p>
    <w:p>
      <w:pPr>
        <w:pStyle w:val="Normal"/>
        <w:framePr w:w="3930" w:x="11444" w:y="2233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4.</w:t>
      </w:r>
      <w:r>
        <w:rPr>
          <w:rFonts w:ascii="ILAVCL+ËÎÌå" w:hAnsi="ILAVCL+ËÎÌå" w:cs="ILAVCL+ËÎÌå"/>
          <w:color w:val="000000"/>
          <w:spacing w:val="0"/>
          <w:sz w:val="18"/>
        </w:rPr>
        <w:t>中共党员优先；</w:t>
      </w:r>
    </w:p>
    <w:p>
      <w:pPr>
        <w:pStyle w:val="Normal"/>
        <w:framePr w:w="3930" w:x="11444" w:y="223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5.</w:t>
      </w:r>
      <w:r>
        <w:rPr>
          <w:rFonts w:ascii="ILAVCL+ËÎÌå" w:hAnsi="ILAVCL+ËÎÌå" w:cs="ILAVCL+ËÎÌå"/>
          <w:color w:val="000000"/>
          <w:spacing w:val="0"/>
          <w:sz w:val="18"/>
        </w:rPr>
        <w:t>有驾驶证优先。</w:t>
      </w:r>
    </w:p>
    <w:p>
      <w:pPr>
        <w:pStyle w:val="Normal"/>
        <w:framePr w:w="990" w:x="1536" w:y="2533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大鹏新区</w:t>
      </w:r>
    </w:p>
    <w:p>
      <w:pPr>
        <w:pStyle w:val="Normal"/>
        <w:framePr w:w="990" w:x="1536" w:y="2533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教育和卫</w:t>
      </w:r>
    </w:p>
    <w:p>
      <w:pPr>
        <w:pStyle w:val="Normal"/>
        <w:framePr w:w="990" w:x="1536" w:y="253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生健康局</w:t>
      </w:r>
    </w:p>
    <w:p>
      <w:pPr>
        <w:pStyle w:val="Normal"/>
        <w:framePr w:w="810" w:x="2536" w:y="2633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综合管</w:t>
      </w:r>
    </w:p>
    <w:p>
      <w:pPr>
        <w:pStyle w:val="Normal"/>
        <w:framePr w:w="810" w:x="2536" w:y="2633"/>
        <w:widowControl w:val="off"/>
        <w:autoSpaceDE w:val="off"/>
        <w:autoSpaceDN w:val="off"/>
        <w:spacing w:before="0" w:after="0" w:line="200" w:lineRule="exact"/>
        <w:ind w:left="9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理岗</w:t>
      </w:r>
    </w:p>
    <w:p>
      <w:pPr>
        <w:pStyle w:val="Normal"/>
        <w:framePr w:w="450" w:x="5102" w:y="2633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35</w:t>
      </w:r>
    </w:p>
    <w:p>
      <w:pPr>
        <w:pStyle w:val="Normal"/>
        <w:framePr w:w="450" w:x="5102" w:y="263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岁</w:t>
      </w:r>
    </w:p>
    <w:p>
      <w:pPr>
        <w:pStyle w:val="Normal"/>
        <w:framePr w:w="450" w:x="5561" w:y="2633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本</w:t>
      </w:r>
    </w:p>
    <w:p>
      <w:pPr>
        <w:pStyle w:val="Normal"/>
        <w:framePr w:w="450" w:x="5561" w:y="263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科</w:t>
      </w:r>
    </w:p>
    <w:p>
      <w:pPr>
        <w:pStyle w:val="Normal"/>
        <w:framePr w:w="450" w:x="6022" w:y="2633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学</w:t>
      </w:r>
    </w:p>
    <w:p>
      <w:pPr>
        <w:pStyle w:val="Normal"/>
        <w:framePr w:w="450" w:x="6022" w:y="263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士</w:t>
      </w:r>
    </w:p>
    <w:p>
      <w:pPr>
        <w:pStyle w:val="Normal"/>
        <w:framePr w:w="360" w:x="1142" w:y="2733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1</w:t>
      </w:r>
    </w:p>
    <w:p>
      <w:pPr>
        <w:pStyle w:val="Normal"/>
        <w:framePr w:w="1350" w:x="3315" w:y="2733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DPJW20210301</w:t>
      </w:r>
    </w:p>
    <w:p>
      <w:pPr>
        <w:pStyle w:val="Normal"/>
        <w:framePr w:w="1350" w:x="3315" w:y="2733"/>
        <w:widowControl w:val="off"/>
        <w:autoSpaceDE w:val="off"/>
        <w:autoSpaceDN w:val="off"/>
        <w:spacing w:before="0" w:after="0" w:line="1088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DPJW20210302</w:t>
      </w:r>
    </w:p>
    <w:p>
      <w:pPr>
        <w:pStyle w:val="Normal"/>
        <w:framePr w:w="360" w:x="4688" w:y="2733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6</w:t>
      </w:r>
    </w:p>
    <w:p>
      <w:pPr>
        <w:pStyle w:val="Normal"/>
        <w:framePr w:w="360" w:x="4688" w:y="2733"/>
        <w:widowControl w:val="off"/>
        <w:autoSpaceDE w:val="off"/>
        <w:autoSpaceDN w:val="off"/>
        <w:spacing w:before="0" w:after="0" w:line="1088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2</w:t>
      </w:r>
    </w:p>
    <w:p>
      <w:pPr>
        <w:pStyle w:val="Normal"/>
        <w:framePr w:w="630" w:x="8659" w:y="2733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不限</w:t>
      </w:r>
    </w:p>
    <w:p>
      <w:pPr>
        <w:pStyle w:val="Normal"/>
        <w:framePr w:w="810" w:x="8569" w:y="3501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本科：</w:t>
      </w:r>
    </w:p>
    <w:p>
      <w:pPr>
        <w:pStyle w:val="Normal"/>
        <w:framePr w:w="990" w:x="1536" w:y="3600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大鹏新区</w:t>
      </w:r>
    </w:p>
    <w:p>
      <w:pPr>
        <w:pStyle w:val="Normal"/>
        <w:framePr w:w="990" w:x="1536" w:y="360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教育和卫</w:t>
      </w:r>
    </w:p>
    <w:p>
      <w:pPr>
        <w:pStyle w:val="Normal"/>
        <w:framePr w:w="990" w:x="1536" w:y="360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生健康局</w:t>
      </w:r>
    </w:p>
    <w:p>
      <w:pPr>
        <w:pStyle w:val="Normal"/>
        <w:framePr w:w="810" w:x="2536" w:y="3701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工程管</w:t>
      </w:r>
    </w:p>
    <w:p>
      <w:pPr>
        <w:pStyle w:val="Normal"/>
        <w:framePr w:w="810" w:x="2536" w:y="3701"/>
        <w:widowControl w:val="off"/>
        <w:autoSpaceDE w:val="off"/>
        <w:autoSpaceDN w:val="off"/>
        <w:spacing w:before="0" w:after="0" w:line="199" w:lineRule="exact"/>
        <w:ind w:left="9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理岗</w:t>
      </w:r>
    </w:p>
    <w:p>
      <w:pPr>
        <w:pStyle w:val="Normal"/>
        <w:framePr w:w="450" w:x="5102" w:y="3701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35</w:t>
      </w:r>
    </w:p>
    <w:p>
      <w:pPr>
        <w:pStyle w:val="Normal"/>
        <w:framePr w:w="450" w:x="5102" w:y="3701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岁</w:t>
      </w:r>
    </w:p>
    <w:p>
      <w:pPr>
        <w:pStyle w:val="Normal"/>
        <w:framePr w:w="450" w:x="5561" w:y="3701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本</w:t>
      </w:r>
    </w:p>
    <w:p>
      <w:pPr>
        <w:pStyle w:val="Normal"/>
        <w:framePr w:w="450" w:x="5561" w:y="3701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科</w:t>
      </w:r>
    </w:p>
    <w:p>
      <w:pPr>
        <w:pStyle w:val="Normal"/>
        <w:framePr w:w="450" w:x="6022" w:y="3701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学</w:t>
      </w:r>
    </w:p>
    <w:p>
      <w:pPr>
        <w:pStyle w:val="Normal"/>
        <w:framePr w:w="450" w:x="6022" w:y="3701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位</w:t>
      </w:r>
    </w:p>
    <w:p>
      <w:pPr>
        <w:pStyle w:val="Normal"/>
        <w:framePr w:w="1620" w:x="8164" w:y="3701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建筑类（</w:t>
      </w:r>
      <w:r>
        <w:rPr>
          <w:rFonts w:ascii="KGWGPE+ËÎÌå"/>
          <w:color w:val="000000"/>
          <w:spacing w:val="0"/>
          <w:sz w:val="18"/>
        </w:rPr>
        <w:t>B0810</w:t>
      </w:r>
      <w:r>
        <w:rPr>
          <w:rFonts w:ascii="ILAVCL+ËÎÌå" w:hAnsi="ILAVCL+ËÎÌå" w:cs="ILAVCL+ËÎÌå"/>
          <w:color w:val="000000"/>
          <w:spacing w:val="0"/>
          <w:sz w:val="18"/>
        </w:rPr>
        <w:t>）</w:t>
      </w:r>
    </w:p>
    <w:p>
      <w:pPr>
        <w:pStyle w:val="Normal"/>
        <w:framePr w:w="1620" w:x="8164" w:y="3701"/>
        <w:widowControl w:val="off"/>
        <w:autoSpaceDE w:val="off"/>
        <w:autoSpaceDN w:val="off"/>
        <w:spacing w:before="0" w:after="0" w:line="199" w:lineRule="exact"/>
        <w:ind w:left="315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研究生：</w:t>
      </w:r>
    </w:p>
    <w:p>
      <w:pPr>
        <w:pStyle w:val="Normal"/>
        <w:framePr w:w="1620" w:x="8164" w:y="370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建筑学（</w:t>
      </w:r>
      <w:r>
        <w:rPr>
          <w:rFonts w:ascii="KGWGPE+ËÎÌå"/>
          <w:color w:val="000000"/>
          <w:spacing w:val="0"/>
          <w:sz w:val="18"/>
        </w:rPr>
        <w:t>A0813</w:t>
      </w:r>
      <w:r>
        <w:rPr>
          <w:rFonts w:ascii="ILAVCL+ËÎÌå" w:hAnsi="ILAVCL+ËÎÌå" w:cs="ILAVCL+ËÎÌå"/>
          <w:color w:val="000000"/>
          <w:spacing w:val="0"/>
          <w:sz w:val="18"/>
        </w:rPr>
        <w:t>）</w:t>
      </w:r>
    </w:p>
    <w:p>
      <w:pPr>
        <w:pStyle w:val="Normal"/>
        <w:framePr w:w="2691" w:x="11444" w:y="3701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1.</w:t>
      </w:r>
      <w:r>
        <w:rPr>
          <w:rFonts w:ascii="ILAVCL+ËÎÌå" w:hAnsi="ILAVCL+ËÎÌå" w:cs="ILAVCL+ËÎÌå"/>
          <w:color w:val="000000"/>
          <w:spacing w:val="0"/>
          <w:sz w:val="18"/>
        </w:rPr>
        <w:t>全日制普通高等教育学历；</w:t>
      </w:r>
    </w:p>
    <w:p>
      <w:pPr>
        <w:pStyle w:val="Normal"/>
        <w:framePr w:w="2691" w:x="11444" w:y="3701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2.</w:t>
      </w:r>
      <w:r>
        <w:rPr>
          <w:rFonts w:ascii="ILAVCL+ËÎÌå" w:hAnsi="ILAVCL+ËÎÌå" w:cs="ILAVCL+ËÎÌå"/>
          <w:color w:val="000000"/>
          <w:spacing w:val="0"/>
          <w:sz w:val="18"/>
        </w:rPr>
        <w:t>有相关工作经验优先。</w:t>
      </w:r>
    </w:p>
    <w:p>
      <w:pPr>
        <w:pStyle w:val="Normal"/>
        <w:framePr w:w="360" w:x="1142" w:y="3801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2</w:t>
      </w:r>
    </w:p>
    <w:p>
      <w:pPr>
        <w:pStyle w:val="Normal"/>
        <w:framePr w:w="8434" w:x="6450" w:y="4413"/>
        <w:widowControl w:val="off"/>
        <w:autoSpaceDE w:val="off"/>
        <w:autoSpaceDN w:val="off"/>
        <w:spacing w:before="0" w:after="0" w:line="180" w:lineRule="exact"/>
        <w:ind w:left="2118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本科：</w:t>
      </w:r>
    </w:p>
    <w:p>
      <w:pPr>
        <w:pStyle w:val="Normal"/>
        <w:framePr w:w="8434" w:x="6450" w:y="4413"/>
        <w:widowControl w:val="off"/>
        <w:autoSpaceDE w:val="off"/>
        <w:autoSpaceDN w:val="off"/>
        <w:spacing w:before="0" w:after="0" w:line="200" w:lineRule="exact"/>
        <w:ind w:left="48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法学类（</w:t>
      </w:r>
      <w:r>
        <w:rPr>
          <w:rFonts w:ascii="KGWGPE+ËÎÌå"/>
          <w:color w:val="000000"/>
          <w:spacing w:val="0"/>
          <w:sz w:val="18"/>
        </w:rPr>
        <w:t>B0301</w:t>
      </w:r>
      <w:r>
        <w:rPr>
          <w:rFonts w:ascii="ILAVCL+ËÎÌå" w:hAnsi="ILAVCL+ËÎÌå" w:cs="ILAVCL+ËÎÌå"/>
          <w:color w:val="000000"/>
          <w:spacing w:val="0"/>
          <w:sz w:val="18"/>
        </w:rPr>
        <w:t>）、中国语言文学类（</w:t>
      </w:r>
      <w:r>
        <w:rPr>
          <w:rFonts w:ascii="KGWGPE+ËÎÌå"/>
          <w:color w:val="000000"/>
          <w:spacing w:val="0"/>
          <w:sz w:val="18"/>
        </w:rPr>
        <w:t>B0501</w:t>
      </w:r>
      <w:r>
        <w:rPr>
          <w:rFonts w:ascii="ILAVCL+ËÎÌå" w:hAnsi="ILAVCL+ËÎÌå" w:cs="ILAVCL+ËÎÌå"/>
          <w:color w:val="000000"/>
          <w:spacing w:val="0"/>
          <w:sz w:val="18"/>
        </w:rPr>
        <w:t>）、临床医学类</w:t>
      </w:r>
    </w:p>
    <w:p>
      <w:pPr>
        <w:pStyle w:val="Normal"/>
        <w:framePr w:w="8434" w:x="6450" w:y="4413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（</w:t>
      </w:r>
      <w:r>
        <w:rPr>
          <w:rFonts w:ascii="KGWGPE+ËÎÌå"/>
          <w:color w:val="000000"/>
          <w:spacing w:val="0"/>
          <w:sz w:val="18"/>
        </w:rPr>
        <w:t>B1003</w:t>
      </w:r>
      <w:r>
        <w:rPr>
          <w:rFonts w:ascii="ILAVCL+ËÎÌå" w:hAnsi="ILAVCL+ËÎÌå" w:cs="ILAVCL+ËÎÌå"/>
          <w:color w:val="000000"/>
          <w:spacing w:val="0"/>
          <w:sz w:val="18"/>
        </w:rPr>
        <w:t>）、公共卫生与预防医学类（</w:t>
      </w:r>
      <w:r>
        <w:rPr>
          <w:rFonts w:ascii="KGWGPE+ËÎÌå"/>
          <w:color w:val="000000"/>
          <w:spacing w:val="0"/>
          <w:sz w:val="18"/>
        </w:rPr>
        <w:t>B1007</w:t>
      </w:r>
      <w:r>
        <w:rPr>
          <w:rFonts w:ascii="ILAVCL+ËÎÌå" w:hAnsi="ILAVCL+ËÎÌå" w:cs="ILAVCL+ËÎÌå"/>
          <w:color w:val="000000"/>
          <w:spacing w:val="0"/>
          <w:sz w:val="18"/>
        </w:rPr>
        <w:t>）、中医学类（</w:t>
      </w:r>
      <w:r>
        <w:rPr>
          <w:rFonts w:ascii="KGWGPE+ËÎÌå"/>
          <w:color w:val="000000"/>
          <w:spacing w:val="0"/>
          <w:sz w:val="18"/>
        </w:rPr>
        <w:t>B1008</w:t>
      </w:r>
      <w:r>
        <w:rPr>
          <w:rFonts w:ascii="ILAVCL+ËÎÌå" w:hAnsi="ILAVCL+ËÎÌå" w:cs="ILAVCL+ËÎÌå"/>
          <w:color w:val="000000"/>
          <w:spacing w:val="0"/>
          <w:sz w:val="18"/>
        </w:rPr>
        <w:t xml:space="preserve">）、 </w:t>
      </w:r>
      <w:r>
        <w:rPr>
          <w:rFonts w:ascii="KGWGPE+ËÎÌå"/>
          <w:color w:val="000000"/>
          <w:spacing w:val="0"/>
          <w:sz w:val="18"/>
        </w:rPr>
        <w:t>1.</w:t>
      </w:r>
      <w:r>
        <w:rPr>
          <w:rFonts w:ascii="ILAVCL+ËÎÌå" w:hAnsi="ILAVCL+ËÎÌå" w:cs="ILAVCL+ËÎÌå"/>
          <w:color w:val="000000"/>
          <w:spacing w:val="0"/>
          <w:sz w:val="18"/>
        </w:rPr>
        <w:t>全日制普通高等教育学历；</w:t>
      </w:r>
    </w:p>
    <w:p>
      <w:pPr>
        <w:pStyle w:val="Normal"/>
        <w:framePr w:w="990" w:x="1536" w:y="4814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大鹏新区</w:t>
      </w:r>
    </w:p>
    <w:p>
      <w:pPr>
        <w:pStyle w:val="Normal"/>
        <w:framePr w:w="990" w:x="1536" w:y="4814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教育和卫</w:t>
      </w:r>
    </w:p>
    <w:p>
      <w:pPr>
        <w:pStyle w:val="Normal"/>
        <w:framePr w:w="990" w:x="1536" w:y="481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生健康局</w:t>
      </w:r>
    </w:p>
    <w:p>
      <w:pPr>
        <w:pStyle w:val="Normal"/>
        <w:framePr w:w="810" w:x="2536" w:y="4913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卫生防</w:t>
      </w:r>
    </w:p>
    <w:p>
      <w:pPr>
        <w:pStyle w:val="Normal"/>
        <w:framePr w:w="810" w:x="2536" w:y="4913"/>
        <w:widowControl w:val="off"/>
        <w:autoSpaceDE w:val="off"/>
        <w:autoSpaceDN w:val="off"/>
        <w:spacing w:before="0" w:after="0" w:line="200" w:lineRule="exact"/>
        <w:ind w:left="9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疫岗</w:t>
      </w:r>
    </w:p>
    <w:p>
      <w:pPr>
        <w:pStyle w:val="Normal"/>
        <w:framePr w:w="450" w:x="5102" w:y="4913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35</w:t>
      </w:r>
    </w:p>
    <w:p>
      <w:pPr>
        <w:pStyle w:val="Normal"/>
        <w:framePr w:w="450" w:x="5102" w:y="491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岁</w:t>
      </w:r>
    </w:p>
    <w:p>
      <w:pPr>
        <w:pStyle w:val="Normal"/>
        <w:framePr w:w="450" w:x="5561" w:y="4913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本</w:t>
      </w:r>
    </w:p>
    <w:p>
      <w:pPr>
        <w:pStyle w:val="Normal"/>
        <w:framePr w:w="450" w:x="5561" w:y="491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科</w:t>
      </w:r>
    </w:p>
    <w:p>
      <w:pPr>
        <w:pStyle w:val="Normal"/>
        <w:framePr w:w="450" w:x="6022" w:y="4913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学</w:t>
      </w:r>
    </w:p>
    <w:p>
      <w:pPr>
        <w:pStyle w:val="Normal"/>
        <w:framePr w:w="450" w:x="6022" w:y="491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士</w:t>
      </w:r>
    </w:p>
    <w:p>
      <w:pPr>
        <w:pStyle w:val="Normal"/>
        <w:framePr w:w="360" w:x="1142" w:y="5013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3</w:t>
      </w:r>
    </w:p>
    <w:p>
      <w:pPr>
        <w:pStyle w:val="Normal"/>
        <w:framePr w:w="1350" w:x="3315" w:y="5013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DPJW20210303</w:t>
      </w:r>
    </w:p>
    <w:p>
      <w:pPr>
        <w:pStyle w:val="Normal"/>
        <w:framePr w:w="360" w:x="4688" w:y="5013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1</w:t>
      </w:r>
    </w:p>
    <w:p>
      <w:pPr>
        <w:pStyle w:val="Normal"/>
        <w:framePr w:w="1620" w:x="8164" w:y="5013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药学类（</w:t>
      </w:r>
      <w:r>
        <w:rPr>
          <w:rFonts w:ascii="KGWGPE+ËÎÌå"/>
          <w:color w:val="000000"/>
          <w:spacing w:val="0"/>
          <w:sz w:val="18"/>
        </w:rPr>
        <w:t>B1010</w:t>
      </w:r>
      <w:r>
        <w:rPr>
          <w:rFonts w:ascii="ILAVCL+ËÎÌå" w:hAnsi="ILAVCL+ËÎÌå" w:cs="ILAVCL+ËÎÌå"/>
          <w:color w:val="000000"/>
          <w:spacing w:val="0"/>
          <w:sz w:val="18"/>
        </w:rPr>
        <w:t>）</w:t>
      </w:r>
    </w:p>
    <w:p>
      <w:pPr>
        <w:pStyle w:val="Normal"/>
        <w:framePr w:w="1620" w:x="8164" w:y="5013"/>
        <w:widowControl w:val="off"/>
        <w:autoSpaceDE w:val="off"/>
        <w:autoSpaceDN w:val="off"/>
        <w:spacing w:before="0" w:after="0" w:line="200" w:lineRule="exact"/>
        <w:ind w:left="315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研究生：</w:t>
      </w:r>
    </w:p>
    <w:p>
      <w:pPr>
        <w:pStyle w:val="Normal"/>
        <w:framePr w:w="3930" w:x="11444" w:y="5013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2.</w:t>
      </w:r>
      <w:r>
        <w:rPr>
          <w:rFonts w:ascii="ILAVCL+ËÎÌå" w:hAnsi="ILAVCL+ËÎÌå" w:cs="ILAVCL+ËÎÌå"/>
          <w:color w:val="000000"/>
          <w:spacing w:val="0"/>
          <w:sz w:val="18"/>
        </w:rPr>
        <w:t>有一定组织协调、公文写作及语言表达能</w:t>
      </w:r>
    </w:p>
    <w:p>
      <w:pPr>
        <w:pStyle w:val="Normal"/>
        <w:framePr w:w="3930" w:x="11444" w:y="501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力。</w:t>
      </w:r>
    </w:p>
    <w:p>
      <w:pPr>
        <w:pStyle w:val="Normal"/>
        <w:framePr w:w="5599" w:x="6450" w:y="5414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法学（</w:t>
      </w:r>
      <w:r>
        <w:rPr>
          <w:rFonts w:ascii="KGWGPE+ËÎÌå"/>
          <w:color w:val="000000"/>
          <w:spacing w:val="0"/>
          <w:sz w:val="18"/>
        </w:rPr>
        <w:t>A0301</w:t>
      </w:r>
      <w:r>
        <w:rPr>
          <w:rFonts w:ascii="ILAVCL+ËÎÌå" w:hAnsi="ILAVCL+ËÎÌå" w:cs="ILAVCL+ËÎÌå"/>
          <w:color w:val="000000"/>
          <w:spacing w:val="0"/>
          <w:sz w:val="18"/>
        </w:rPr>
        <w:t>）、中国语言文学（</w:t>
      </w:r>
      <w:r>
        <w:rPr>
          <w:rFonts w:ascii="KGWGPE+ËÎÌå"/>
          <w:color w:val="000000"/>
          <w:spacing w:val="0"/>
          <w:sz w:val="18"/>
        </w:rPr>
        <w:t>A0501</w:t>
      </w:r>
      <w:r>
        <w:rPr>
          <w:rFonts w:ascii="ILAVCL+ËÎÌå" w:hAnsi="ILAVCL+ËÎÌå" w:cs="ILAVCL+ËÎÌå"/>
          <w:color w:val="000000"/>
          <w:spacing w:val="0"/>
          <w:sz w:val="18"/>
        </w:rPr>
        <w:t>）、临床医学（</w:t>
      </w:r>
      <w:r>
        <w:rPr>
          <w:rFonts w:ascii="KGWGPE+ËÎÌå"/>
          <w:color w:val="000000"/>
          <w:spacing w:val="0"/>
          <w:sz w:val="18"/>
        </w:rPr>
        <w:t>A1002</w:t>
      </w:r>
      <w:r>
        <w:rPr>
          <w:rFonts w:ascii="ILAVCL+ËÎÌå" w:hAnsi="ILAVCL+ËÎÌå" w:cs="ILAVCL+ËÎÌå"/>
          <w:color w:val="000000"/>
          <w:spacing w:val="0"/>
          <w:sz w:val="18"/>
        </w:rPr>
        <w:t>）、</w:t>
      </w:r>
    </w:p>
    <w:p>
      <w:pPr>
        <w:pStyle w:val="Normal"/>
        <w:framePr w:w="5599" w:x="6450" w:y="5414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公共卫生与预防医学（</w:t>
      </w:r>
      <w:r>
        <w:rPr>
          <w:rFonts w:ascii="KGWGPE+ËÎÌå"/>
          <w:color w:val="000000"/>
          <w:spacing w:val="0"/>
          <w:sz w:val="18"/>
        </w:rPr>
        <w:t>A1004</w:t>
      </w:r>
      <w:r>
        <w:rPr>
          <w:rFonts w:ascii="ILAVCL+ËÎÌå" w:hAnsi="ILAVCL+ËÎÌå" w:cs="ILAVCL+ËÎÌå"/>
          <w:color w:val="000000"/>
          <w:spacing w:val="0"/>
          <w:sz w:val="18"/>
        </w:rPr>
        <w:t>）、中医学（</w:t>
      </w:r>
      <w:r>
        <w:rPr>
          <w:rFonts w:ascii="KGWGPE+ËÎÌå"/>
          <w:color w:val="000000"/>
          <w:spacing w:val="0"/>
          <w:sz w:val="18"/>
        </w:rPr>
        <w:t>A1005</w:t>
      </w:r>
      <w:r>
        <w:rPr>
          <w:rFonts w:ascii="ILAVCL+ËÎÌå" w:hAnsi="ILAVCL+ËÎÌå" w:cs="ILAVCL+ËÎÌå"/>
          <w:color w:val="000000"/>
          <w:spacing w:val="0"/>
          <w:sz w:val="18"/>
        </w:rPr>
        <w:t>）、药学（</w:t>
      </w:r>
      <w:r>
        <w:rPr>
          <w:rFonts w:ascii="KGWGPE+ËÎÌå"/>
          <w:color w:val="000000"/>
          <w:spacing w:val="0"/>
          <w:sz w:val="18"/>
        </w:rPr>
        <w:t>A1007</w:t>
      </w:r>
      <w:r>
        <w:rPr>
          <w:rFonts w:ascii="ILAVCL+ËÎÌå" w:hAnsi="ILAVCL+ËÎÌå" w:cs="ILAVCL+ËÎÌå"/>
          <w:color w:val="000000"/>
          <w:spacing w:val="0"/>
          <w:sz w:val="18"/>
        </w:rPr>
        <w:t>）</w:t>
      </w:r>
    </w:p>
    <w:p>
      <w:pPr>
        <w:pStyle w:val="Normal"/>
        <w:framePr w:w="810" w:x="8569" w:y="5956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本科：</w:t>
      </w:r>
    </w:p>
    <w:p>
      <w:pPr>
        <w:pStyle w:val="Normal"/>
        <w:framePr w:w="990" w:x="1536" w:y="6056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大鹏新区</w:t>
      </w:r>
    </w:p>
    <w:p>
      <w:pPr>
        <w:pStyle w:val="Normal"/>
        <w:framePr w:w="990" w:x="1536" w:y="6056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教育和卫</w:t>
      </w:r>
    </w:p>
    <w:p>
      <w:pPr>
        <w:pStyle w:val="Normal"/>
        <w:framePr w:w="990" w:x="1536" w:y="6056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生健康局</w:t>
      </w:r>
    </w:p>
    <w:p>
      <w:pPr>
        <w:pStyle w:val="Normal"/>
        <w:framePr w:w="3726" w:x="11444" w:y="6056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1.</w:t>
      </w:r>
      <w:r>
        <w:rPr>
          <w:rFonts w:ascii="ILAVCL+ËÎÌå" w:hAnsi="ILAVCL+ËÎÌå" w:cs="ILAVCL+ËÎÌå"/>
          <w:color w:val="000000"/>
          <w:spacing w:val="0"/>
          <w:sz w:val="18"/>
        </w:rPr>
        <w:t>全日制普通高等教育学历；</w:t>
      </w:r>
    </w:p>
    <w:p>
      <w:pPr>
        <w:pStyle w:val="Normal"/>
        <w:framePr w:w="3726" w:x="11444" w:y="6056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2.</w:t>
      </w:r>
      <w:r>
        <w:rPr>
          <w:rFonts w:ascii="ILAVCL+ËÎÌå" w:hAnsi="ILAVCL+ËÎÌå" w:cs="ILAVCL+ËÎÌå"/>
          <w:color w:val="000000"/>
          <w:spacing w:val="0"/>
          <w:sz w:val="18"/>
        </w:rPr>
        <w:t>熟悉计算机操作，有一定的写作经验；</w:t>
      </w:r>
    </w:p>
    <w:p>
      <w:pPr>
        <w:pStyle w:val="Normal"/>
        <w:framePr w:w="3726" w:x="11444" w:y="6056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3.</w:t>
      </w:r>
      <w:r>
        <w:rPr>
          <w:rFonts w:ascii="ILAVCL+ËÎÌå" w:hAnsi="ILAVCL+ËÎÌå" w:cs="ILAVCL+ËÎÌå"/>
          <w:color w:val="000000"/>
          <w:spacing w:val="0"/>
          <w:sz w:val="18"/>
        </w:rPr>
        <w:t>若具有教师资格证则专业可不限。</w:t>
      </w:r>
    </w:p>
    <w:p>
      <w:pPr>
        <w:pStyle w:val="Normal"/>
        <w:framePr w:w="810" w:x="2536" w:y="6155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教研辅</w:t>
      </w:r>
    </w:p>
    <w:p>
      <w:pPr>
        <w:pStyle w:val="Normal"/>
        <w:framePr w:w="810" w:x="2536" w:y="6155"/>
        <w:widowControl w:val="off"/>
        <w:autoSpaceDE w:val="off"/>
        <w:autoSpaceDN w:val="off"/>
        <w:spacing w:before="0" w:after="0" w:line="200" w:lineRule="exact"/>
        <w:ind w:left="9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助岗</w:t>
      </w:r>
    </w:p>
    <w:p>
      <w:pPr>
        <w:pStyle w:val="Normal"/>
        <w:framePr w:w="450" w:x="5102" w:y="6155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35</w:t>
      </w:r>
    </w:p>
    <w:p>
      <w:pPr>
        <w:pStyle w:val="Normal"/>
        <w:framePr w:w="450" w:x="5102" w:y="615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岁</w:t>
      </w:r>
    </w:p>
    <w:p>
      <w:pPr>
        <w:pStyle w:val="Normal"/>
        <w:framePr w:w="450" w:x="5561" w:y="6155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本</w:t>
      </w:r>
    </w:p>
    <w:p>
      <w:pPr>
        <w:pStyle w:val="Normal"/>
        <w:framePr w:w="450" w:x="5561" w:y="615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科</w:t>
      </w:r>
    </w:p>
    <w:p>
      <w:pPr>
        <w:pStyle w:val="Normal"/>
        <w:framePr w:w="450" w:x="6022" w:y="6155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学</w:t>
      </w:r>
    </w:p>
    <w:p>
      <w:pPr>
        <w:pStyle w:val="Normal"/>
        <w:framePr w:w="450" w:x="6022" w:y="615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士</w:t>
      </w:r>
    </w:p>
    <w:p>
      <w:pPr>
        <w:pStyle w:val="Normal"/>
        <w:framePr w:w="1440" w:x="8254" w:y="6155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教育学（</w:t>
      </w:r>
      <w:r>
        <w:rPr>
          <w:rFonts w:ascii="KGWGPE+ËÎÌå"/>
          <w:color w:val="000000"/>
          <w:spacing w:val="0"/>
          <w:sz w:val="18"/>
        </w:rPr>
        <w:t>B04</w:t>
      </w:r>
      <w:r>
        <w:rPr>
          <w:rFonts w:ascii="ILAVCL+ËÎÌå" w:hAnsi="ILAVCL+ËÎÌå" w:cs="ILAVCL+ËÎÌå"/>
          <w:color w:val="000000"/>
          <w:spacing w:val="0"/>
          <w:sz w:val="18"/>
        </w:rPr>
        <w:t>）</w:t>
      </w:r>
    </w:p>
    <w:p>
      <w:pPr>
        <w:pStyle w:val="Normal"/>
        <w:framePr w:w="1440" w:x="8254" w:y="6155"/>
        <w:widowControl w:val="off"/>
        <w:autoSpaceDE w:val="off"/>
        <w:autoSpaceDN w:val="off"/>
        <w:spacing w:before="0" w:after="0" w:line="200" w:lineRule="exact"/>
        <w:ind w:left="225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研究生：</w:t>
      </w:r>
    </w:p>
    <w:p>
      <w:pPr>
        <w:pStyle w:val="Normal"/>
        <w:framePr w:w="1440" w:x="8254" w:y="615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教育学（</w:t>
      </w:r>
      <w:r>
        <w:rPr>
          <w:rFonts w:ascii="KGWGPE+ËÎÌå"/>
          <w:color w:val="000000"/>
          <w:spacing w:val="0"/>
          <w:sz w:val="18"/>
        </w:rPr>
        <w:t>A04</w:t>
      </w:r>
      <w:r>
        <w:rPr>
          <w:rFonts w:ascii="ILAVCL+ËÎÌå" w:hAnsi="ILAVCL+ËÎÌå" w:cs="ILAVCL+ËÎÌå"/>
          <w:color w:val="000000"/>
          <w:spacing w:val="0"/>
          <w:sz w:val="18"/>
        </w:rPr>
        <w:t>）</w:t>
      </w:r>
    </w:p>
    <w:p>
      <w:pPr>
        <w:pStyle w:val="Normal"/>
        <w:framePr w:w="360" w:x="1142" w:y="6256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4</w:t>
      </w:r>
    </w:p>
    <w:p>
      <w:pPr>
        <w:pStyle w:val="Normal"/>
        <w:framePr w:w="360" w:x="1142" w:y="6256"/>
        <w:widowControl w:val="off"/>
        <w:autoSpaceDE w:val="off"/>
        <w:autoSpaceDN w:val="off"/>
        <w:spacing w:before="0" w:after="0" w:line="990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5</w:t>
      </w:r>
    </w:p>
    <w:p>
      <w:pPr>
        <w:pStyle w:val="Normal"/>
        <w:framePr w:w="360" w:x="1142" w:y="6256"/>
        <w:widowControl w:val="off"/>
        <w:autoSpaceDE w:val="off"/>
        <w:autoSpaceDN w:val="off"/>
        <w:spacing w:before="0" w:after="0" w:line="983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6</w:t>
      </w:r>
    </w:p>
    <w:p>
      <w:pPr>
        <w:pStyle w:val="Normal"/>
        <w:framePr w:w="1350" w:x="3315" w:y="6256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DPJW20210304</w:t>
      </w:r>
    </w:p>
    <w:p>
      <w:pPr>
        <w:pStyle w:val="Normal"/>
        <w:framePr w:w="1350" w:x="3315" w:y="6256"/>
        <w:widowControl w:val="off"/>
        <w:autoSpaceDE w:val="off"/>
        <w:autoSpaceDN w:val="off"/>
        <w:spacing w:before="0" w:after="0" w:line="990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DPJW20210305</w:t>
      </w:r>
    </w:p>
    <w:p>
      <w:pPr>
        <w:pStyle w:val="Normal"/>
        <w:framePr w:w="1350" w:x="3315" w:y="6256"/>
        <w:widowControl w:val="off"/>
        <w:autoSpaceDE w:val="off"/>
        <w:autoSpaceDN w:val="off"/>
        <w:spacing w:before="0" w:after="0" w:line="983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DPJW20210306</w:t>
      </w:r>
    </w:p>
    <w:p>
      <w:pPr>
        <w:pStyle w:val="Normal"/>
        <w:framePr w:w="360" w:x="4688" w:y="6256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2</w:t>
      </w:r>
    </w:p>
    <w:p>
      <w:pPr>
        <w:pStyle w:val="Normal"/>
        <w:framePr w:w="360" w:x="4688" w:y="6256"/>
        <w:widowControl w:val="off"/>
        <w:autoSpaceDE w:val="off"/>
        <w:autoSpaceDN w:val="off"/>
        <w:spacing w:before="0" w:after="0" w:line="990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2</w:t>
      </w:r>
    </w:p>
    <w:p>
      <w:pPr>
        <w:pStyle w:val="Normal"/>
        <w:framePr w:w="360" w:x="4688" w:y="6256"/>
        <w:widowControl w:val="off"/>
        <w:autoSpaceDE w:val="off"/>
        <w:autoSpaceDN w:val="off"/>
        <w:spacing w:before="0" w:after="0" w:line="983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1</w:t>
      </w:r>
    </w:p>
    <w:p>
      <w:pPr>
        <w:pStyle w:val="Normal"/>
        <w:framePr w:w="990" w:x="1536" w:y="6926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大鹏新区</w:t>
      </w:r>
    </w:p>
    <w:p>
      <w:pPr>
        <w:pStyle w:val="Normal"/>
        <w:framePr w:w="990" w:x="1536" w:y="6926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公共卫生</w:t>
      </w:r>
    </w:p>
    <w:p>
      <w:pPr>
        <w:pStyle w:val="Normal"/>
        <w:framePr w:w="990" w:x="1536" w:y="6926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管理服务</w:t>
      </w:r>
    </w:p>
    <w:p>
      <w:pPr>
        <w:pStyle w:val="Normal"/>
        <w:framePr w:w="990" w:x="1536" w:y="6926"/>
        <w:widowControl w:val="off"/>
        <w:autoSpaceDE w:val="off"/>
        <w:autoSpaceDN w:val="off"/>
        <w:spacing w:before="0" w:after="0" w:line="200" w:lineRule="exact"/>
        <w:ind w:left="18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中心</w:t>
      </w:r>
    </w:p>
    <w:p>
      <w:pPr>
        <w:pStyle w:val="Normal"/>
        <w:framePr w:w="2795" w:x="7624" w:y="6926"/>
        <w:widowControl w:val="off"/>
        <w:autoSpaceDE w:val="off"/>
        <w:autoSpaceDN w:val="off"/>
        <w:spacing w:before="0" w:after="0" w:line="180" w:lineRule="exact"/>
        <w:ind w:left="945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本科：</w:t>
      </w:r>
    </w:p>
    <w:p>
      <w:pPr>
        <w:pStyle w:val="Normal"/>
        <w:framePr w:w="2795" w:x="7624" w:y="6926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卫生检验与检疫（</w:t>
      </w:r>
      <w:r>
        <w:rPr>
          <w:rFonts w:ascii="KGWGPE+ËÎÌå"/>
          <w:color w:val="000000"/>
          <w:spacing w:val="0"/>
          <w:sz w:val="18"/>
        </w:rPr>
        <w:t>B100407</w:t>
      </w:r>
      <w:r>
        <w:rPr>
          <w:rFonts w:ascii="ILAVCL+ËÎÌå" w:hAnsi="ILAVCL+ËÎÌå" w:cs="ILAVCL+ËÎÌå"/>
          <w:color w:val="000000"/>
          <w:spacing w:val="0"/>
          <w:sz w:val="18"/>
        </w:rPr>
        <w:t>）；</w:t>
      </w:r>
    </w:p>
    <w:p>
      <w:pPr>
        <w:pStyle w:val="Normal"/>
        <w:framePr w:w="2795" w:x="7624" w:y="6926"/>
        <w:widowControl w:val="off"/>
        <w:autoSpaceDE w:val="off"/>
        <w:autoSpaceDN w:val="off"/>
        <w:spacing w:before="0" w:after="0" w:line="199" w:lineRule="exact"/>
        <w:ind w:left="90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研究生</w:t>
      </w:r>
      <w:r>
        <w:rPr>
          <w:rFonts w:ascii="KGWGPE+ËÎÌå"/>
          <w:color w:val="000000"/>
          <w:spacing w:val="0"/>
          <w:sz w:val="18"/>
        </w:rPr>
        <w:t>:</w:t>
      </w:r>
    </w:p>
    <w:p>
      <w:pPr>
        <w:pStyle w:val="Normal"/>
        <w:framePr w:w="3933" w:x="11444" w:y="7025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1.</w:t>
      </w:r>
      <w:r>
        <w:rPr>
          <w:rFonts w:ascii="ILAVCL+ËÎÌå" w:hAnsi="ILAVCL+ËÎÌå" w:cs="ILAVCL+ËÎÌå"/>
          <w:color w:val="000000"/>
          <w:spacing w:val="0"/>
          <w:sz w:val="18"/>
        </w:rPr>
        <w:t>全日制普通高等教育学历；</w:t>
      </w:r>
    </w:p>
    <w:p>
      <w:pPr>
        <w:pStyle w:val="Normal"/>
        <w:framePr w:w="3933" w:x="11444" w:y="702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2.</w:t>
      </w:r>
      <w:r>
        <w:rPr>
          <w:rFonts w:ascii="ILAVCL+ËÎÌå" w:hAnsi="ILAVCL+ËÎÌå" w:cs="ILAVCL+ËÎÌå"/>
          <w:color w:val="000000"/>
          <w:spacing w:val="0"/>
          <w:sz w:val="18"/>
        </w:rPr>
        <w:t>具有理化检验技术资格证书优先；</w:t>
      </w:r>
    </w:p>
    <w:p>
      <w:pPr>
        <w:pStyle w:val="Normal"/>
        <w:framePr w:w="3933" w:x="11444" w:y="702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3.</w:t>
      </w:r>
      <w:r>
        <w:rPr>
          <w:rFonts w:ascii="ILAVCL+ËÎÌå" w:hAnsi="ILAVCL+ËÎÌå" w:cs="ILAVCL+ËÎÌå"/>
          <w:color w:val="000000"/>
          <w:spacing w:val="0"/>
          <w:sz w:val="18"/>
        </w:rPr>
        <w:t>具有</w:t>
      </w:r>
      <w:r>
        <w:rPr>
          <w:rFonts w:ascii="KGWGPE+ËÎÌå"/>
          <w:color w:val="000000"/>
          <w:spacing w:val="0"/>
          <w:sz w:val="18"/>
        </w:rPr>
        <w:t>2</w:t>
      </w:r>
      <w:r>
        <w:rPr>
          <w:rFonts w:ascii="ILAVCL+ËÎÌå" w:hAnsi="ILAVCL+ËÎÌå" w:cs="ILAVCL+ËÎÌå"/>
          <w:color w:val="000000"/>
          <w:spacing w:val="0"/>
          <w:sz w:val="18"/>
        </w:rPr>
        <w:t>年及以上理化检验工作经历优先。</w:t>
      </w:r>
    </w:p>
    <w:p>
      <w:pPr>
        <w:pStyle w:val="Normal"/>
        <w:framePr w:w="810" w:x="2536" w:y="7126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理化检</w:t>
      </w:r>
    </w:p>
    <w:p>
      <w:pPr>
        <w:pStyle w:val="Normal"/>
        <w:framePr w:w="810" w:x="2536" w:y="7126"/>
        <w:widowControl w:val="off"/>
        <w:autoSpaceDE w:val="off"/>
        <w:autoSpaceDN w:val="off"/>
        <w:spacing w:before="0" w:after="0" w:line="199" w:lineRule="exact"/>
        <w:ind w:left="9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验员</w:t>
      </w:r>
    </w:p>
    <w:p>
      <w:pPr>
        <w:pStyle w:val="Normal"/>
        <w:framePr w:w="450" w:x="5102" w:y="7126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35</w:t>
      </w:r>
    </w:p>
    <w:p>
      <w:pPr>
        <w:pStyle w:val="Normal"/>
        <w:framePr w:w="450" w:x="5102" w:y="7126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岁</w:t>
      </w:r>
    </w:p>
    <w:p>
      <w:pPr>
        <w:pStyle w:val="Normal"/>
        <w:framePr w:w="450" w:x="5561" w:y="7126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本</w:t>
      </w:r>
    </w:p>
    <w:p>
      <w:pPr>
        <w:pStyle w:val="Normal"/>
        <w:framePr w:w="450" w:x="5561" w:y="7126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科</w:t>
      </w:r>
    </w:p>
    <w:p>
      <w:pPr>
        <w:pStyle w:val="Normal"/>
        <w:framePr w:w="450" w:x="6022" w:y="7126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学</w:t>
      </w:r>
    </w:p>
    <w:p>
      <w:pPr>
        <w:pStyle w:val="Normal"/>
        <w:framePr w:w="450" w:x="6022" w:y="7126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士</w:t>
      </w:r>
    </w:p>
    <w:p>
      <w:pPr>
        <w:pStyle w:val="Normal"/>
        <w:framePr w:w="4347" w:x="6948" w:y="7526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卫生毒理学（</w:t>
      </w:r>
      <w:r>
        <w:rPr>
          <w:rFonts w:ascii="KGWGPE+ËÎÌå"/>
          <w:color w:val="000000"/>
          <w:spacing w:val="0"/>
          <w:sz w:val="18"/>
        </w:rPr>
        <w:t>A100405</w:t>
      </w:r>
      <w:r>
        <w:rPr>
          <w:rFonts w:ascii="ILAVCL+ËÎÌå" w:hAnsi="ILAVCL+ËÎÌå" w:cs="ILAVCL+ËÎÌå"/>
          <w:color w:val="000000"/>
          <w:spacing w:val="0"/>
          <w:sz w:val="18"/>
        </w:rPr>
        <w:t>）、分析化学（</w:t>
      </w:r>
      <w:r>
        <w:rPr>
          <w:rFonts w:ascii="KGWGPE+ËÎÌå"/>
          <w:color w:val="000000"/>
          <w:spacing w:val="0"/>
          <w:sz w:val="18"/>
        </w:rPr>
        <w:t>A070302</w:t>
      </w:r>
      <w:r>
        <w:rPr>
          <w:rFonts w:ascii="ILAVCL+ËÎÌå" w:hAnsi="ILAVCL+ËÎÌå" w:cs="ILAVCL+ËÎÌå"/>
          <w:color w:val="000000"/>
          <w:spacing w:val="0"/>
          <w:sz w:val="18"/>
        </w:rPr>
        <w:t>）</w:t>
      </w:r>
    </w:p>
    <w:p>
      <w:pPr>
        <w:pStyle w:val="Normal"/>
        <w:framePr w:w="5486" w:x="6454" w:y="7808"/>
        <w:widowControl w:val="off"/>
        <w:autoSpaceDE w:val="off"/>
        <w:autoSpaceDN w:val="off"/>
        <w:spacing w:before="0" w:after="0" w:line="180" w:lineRule="exact"/>
        <w:ind w:left="2115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本科：</w:t>
      </w:r>
    </w:p>
    <w:p>
      <w:pPr>
        <w:pStyle w:val="Normal"/>
        <w:framePr w:w="5486" w:x="6454" w:y="7808"/>
        <w:widowControl w:val="off"/>
        <w:autoSpaceDE w:val="off"/>
        <w:autoSpaceDN w:val="off"/>
        <w:spacing w:before="0" w:after="0" w:line="201" w:lineRule="exact"/>
        <w:ind w:left="224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生物技术（</w:t>
      </w:r>
      <w:r>
        <w:rPr>
          <w:rFonts w:ascii="KGWGPE+ËÎÌå"/>
          <w:color w:val="000000"/>
          <w:spacing w:val="0"/>
          <w:sz w:val="18"/>
        </w:rPr>
        <w:t>B071002</w:t>
      </w:r>
      <w:r>
        <w:rPr>
          <w:rFonts w:ascii="ILAVCL+ËÎÌå" w:hAnsi="ILAVCL+ËÎÌå" w:cs="ILAVCL+ËÎÌå"/>
          <w:color w:val="000000"/>
          <w:spacing w:val="0"/>
          <w:sz w:val="18"/>
        </w:rPr>
        <w:t>）、卫生检验与检疫（</w:t>
      </w:r>
      <w:r>
        <w:rPr>
          <w:rFonts w:ascii="KGWGPE+ËÎÌå"/>
          <w:color w:val="000000"/>
          <w:spacing w:val="0"/>
          <w:sz w:val="18"/>
        </w:rPr>
        <w:t>B100407</w:t>
      </w:r>
      <w:r>
        <w:rPr>
          <w:rFonts w:ascii="ILAVCL+ËÎÌå" w:hAnsi="ILAVCL+ËÎÌå" w:cs="ILAVCL+ËÎÌå"/>
          <w:color w:val="000000"/>
          <w:spacing w:val="0"/>
          <w:sz w:val="18"/>
        </w:rPr>
        <w:t>）；</w:t>
      </w:r>
    </w:p>
    <w:p>
      <w:pPr>
        <w:pStyle w:val="Normal"/>
        <w:framePr w:w="5486" w:x="6454" w:y="7808"/>
        <w:widowControl w:val="off"/>
        <w:autoSpaceDE w:val="off"/>
        <w:autoSpaceDN w:val="off"/>
        <w:spacing w:before="0" w:after="0" w:line="200" w:lineRule="exact"/>
        <w:ind w:left="2025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研究生：</w:t>
      </w:r>
    </w:p>
    <w:p>
      <w:pPr>
        <w:pStyle w:val="Normal"/>
        <w:framePr w:w="5486" w:x="6454" w:y="7808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微生物学（</w:t>
      </w:r>
      <w:r>
        <w:rPr>
          <w:rFonts w:ascii="KGWGPE+ËÎÌå"/>
          <w:color w:val="000000"/>
          <w:spacing w:val="0"/>
          <w:sz w:val="18"/>
        </w:rPr>
        <w:t>A071005</w:t>
      </w:r>
      <w:r>
        <w:rPr>
          <w:rFonts w:ascii="ILAVCL+ËÎÌå" w:hAnsi="ILAVCL+ËÎÌå" w:cs="ILAVCL+ËÎÌå"/>
          <w:color w:val="000000"/>
          <w:spacing w:val="0"/>
          <w:sz w:val="18"/>
        </w:rPr>
        <w:t>）、病原生物学（</w:t>
      </w:r>
      <w:r>
        <w:rPr>
          <w:rFonts w:ascii="KGWGPE+ËÎÌå"/>
          <w:color w:val="000000"/>
          <w:spacing w:val="0"/>
          <w:sz w:val="18"/>
        </w:rPr>
        <w:t>A100103)</w:t>
      </w:r>
      <w:r>
        <w:rPr>
          <w:rFonts w:ascii="ILAVCL+ËÎÌå" w:hAnsi="ILAVCL+ËÎÌå" w:cs="ILAVCL+ËÎÌå"/>
          <w:color w:val="000000"/>
          <w:spacing w:val="0"/>
          <w:sz w:val="18"/>
        </w:rPr>
        <w:t>、卫生毒理学</w:t>
      </w:r>
    </w:p>
    <w:p>
      <w:pPr>
        <w:pStyle w:val="Normal"/>
        <w:framePr w:w="5486" w:x="6454" w:y="7808"/>
        <w:widowControl w:val="off"/>
        <w:autoSpaceDE w:val="off"/>
        <w:autoSpaceDN w:val="off"/>
        <w:spacing w:before="0" w:after="0" w:line="200" w:lineRule="exact"/>
        <w:ind w:left="189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（</w:t>
      </w:r>
      <w:r>
        <w:rPr>
          <w:rFonts w:ascii="KGWGPE+ËÎÌå"/>
          <w:color w:val="000000"/>
          <w:spacing w:val="0"/>
          <w:sz w:val="18"/>
        </w:rPr>
        <w:t>A100405</w:t>
      </w:r>
      <w:r>
        <w:rPr>
          <w:rFonts w:ascii="ILAVCL+ËÎÌå" w:hAnsi="ILAVCL+ËÎÌå" w:cs="ILAVCL+ËÎÌå"/>
          <w:color w:val="000000"/>
          <w:spacing w:val="0"/>
          <w:sz w:val="18"/>
        </w:rPr>
        <w:t>）</w:t>
      </w:r>
    </w:p>
    <w:p>
      <w:pPr>
        <w:pStyle w:val="Normal"/>
        <w:framePr w:w="990" w:x="1536" w:y="7909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大鹏新区</w:t>
      </w:r>
    </w:p>
    <w:p>
      <w:pPr>
        <w:pStyle w:val="Normal"/>
        <w:framePr w:w="990" w:x="1536" w:y="790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公共卫生</w:t>
      </w:r>
    </w:p>
    <w:p>
      <w:pPr>
        <w:pStyle w:val="Normal"/>
        <w:framePr w:w="990" w:x="1536" w:y="790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管理服务</w:t>
      </w:r>
    </w:p>
    <w:p>
      <w:pPr>
        <w:pStyle w:val="Normal"/>
        <w:framePr w:w="990" w:x="1536" w:y="7909"/>
        <w:widowControl w:val="off"/>
        <w:autoSpaceDE w:val="off"/>
        <w:autoSpaceDN w:val="off"/>
        <w:spacing w:before="0" w:after="0" w:line="200" w:lineRule="exact"/>
        <w:ind w:left="18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中心</w:t>
      </w:r>
    </w:p>
    <w:p>
      <w:pPr>
        <w:pStyle w:val="Normal"/>
        <w:framePr w:w="3726" w:x="11444" w:y="7909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1.</w:t>
      </w:r>
      <w:r>
        <w:rPr>
          <w:rFonts w:ascii="ILAVCL+ËÎÌå" w:hAnsi="ILAVCL+ËÎÌå" w:cs="ILAVCL+ËÎÌå"/>
          <w:color w:val="000000"/>
          <w:spacing w:val="0"/>
          <w:sz w:val="18"/>
        </w:rPr>
        <w:t>全日制普通高等教育学历；</w:t>
      </w:r>
    </w:p>
    <w:p>
      <w:pPr>
        <w:pStyle w:val="Normal"/>
        <w:framePr w:w="3726" w:x="11444" w:y="790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2.</w:t>
      </w:r>
      <w:r>
        <w:rPr>
          <w:rFonts w:ascii="ILAVCL+ËÎÌå" w:hAnsi="ILAVCL+ËÎÌå" w:cs="ILAVCL+ËÎÌå"/>
          <w:color w:val="000000"/>
          <w:spacing w:val="0"/>
          <w:sz w:val="18"/>
        </w:rPr>
        <w:t>具有微生物检验技术资格证书优先；</w:t>
      </w:r>
    </w:p>
    <w:p>
      <w:pPr>
        <w:pStyle w:val="Normal"/>
        <w:framePr w:w="3726" w:x="11444" w:y="790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3.</w:t>
      </w:r>
      <w:r>
        <w:rPr>
          <w:rFonts w:ascii="ILAVCL+ËÎÌå" w:hAnsi="ILAVCL+ËÎÌå" w:cs="ILAVCL+ËÎÌå"/>
          <w:color w:val="000000"/>
          <w:spacing w:val="0"/>
          <w:sz w:val="18"/>
        </w:rPr>
        <w:t>具有</w:t>
      </w:r>
      <w:r>
        <w:rPr>
          <w:rFonts w:ascii="KGWGPE+ËÎÌå"/>
          <w:color w:val="000000"/>
          <w:spacing w:val="0"/>
          <w:sz w:val="18"/>
        </w:rPr>
        <w:t>2</w:t>
      </w:r>
      <w:r>
        <w:rPr>
          <w:rFonts w:ascii="ILAVCL+ËÎÌå" w:hAnsi="ILAVCL+ËÎÌå" w:cs="ILAVCL+ËÎÌå"/>
          <w:color w:val="000000"/>
          <w:spacing w:val="0"/>
          <w:sz w:val="18"/>
        </w:rPr>
        <w:t>年及以上微生物检验工作经历优</w:t>
      </w:r>
    </w:p>
    <w:p>
      <w:pPr>
        <w:pStyle w:val="Normal"/>
        <w:framePr w:w="3726" w:x="11444" w:y="790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先。</w:t>
      </w:r>
    </w:p>
    <w:p>
      <w:pPr>
        <w:pStyle w:val="Normal"/>
        <w:framePr w:w="810" w:x="2536" w:y="8108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微生物</w:t>
      </w:r>
    </w:p>
    <w:p>
      <w:pPr>
        <w:pStyle w:val="Normal"/>
        <w:framePr w:w="810" w:x="2536" w:y="810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检验员</w:t>
      </w:r>
    </w:p>
    <w:p>
      <w:pPr>
        <w:pStyle w:val="Normal"/>
        <w:framePr w:w="450" w:x="5102" w:y="8108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35</w:t>
      </w:r>
    </w:p>
    <w:p>
      <w:pPr>
        <w:pStyle w:val="Normal"/>
        <w:framePr w:w="450" w:x="5102" w:y="810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岁</w:t>
      </w:r>
    </w:p>
    <w:p>
      <w:pPr>
        <w:pStyle w:val="Normal"/>
        <w:framePr w:w="450" w:x="5561" w:y="8108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本</w:t>
      </w:r>
    </w:p>
    <w:p>
      <w:pPr>
        <w:pStyle w:val="Normal"/>
        <w:framePr w:w="450" w:x="5561" w:y="810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科</w:t>
      </w:r>
    </w:p>
    <w:p>
      <w:pPr>
        <w:pStyle w:val="Normal"/>
        <w:framePr w:w="450" w:x="6022" w:y="8108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学</w:t>
      </w:r>
    </w:p>
    <w:p>
      <w:pPr>
        <w:pStyle w:val="Normal"/>
        <w:framePr w:w="450" w:x="6022" w:y="810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士</w:t>
      </w:r>
    </w:p>
    <w:p>
      <w:pPr>
        <w:pStyle w:val="Normal"/>
        <w:framePr w:w="810" w:x="8569" w:y="8906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本科：</w:t>
      </w:r>
    </w:p>
    <w:p>
      <w:pPr>
        <w:pStyle w:val="Normal"/>
        <w:framePr w:w="990" w:x="1536" w:y="9006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大鹏新区</w:t>
      </w:r>
    </w:p>
    <w:p>
      <w:pPr>
        <w:pStyle w:val="Normal"/>
        <w:framePr w:w="990" w:x="1536" w:y="9006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卫生监督</w:t>
      </w:r>
    </w:p>
    <w:p>
      <w:pPr>
        <w:pStyle w:val="Normal"/>
        <w:framePr w:w="990" w:x="1536" w:y="9006"/>
        <w:widowControl w:val="off"/>
        <w:autoSpaceDE w:val="off"/>
        <w:autoSpaceDN w:val="off"/>
        <w:spacing w:before="0" w:after="0" w:line="200" w:lineRule="exact"/>
        <w:ind w:left="27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所</w:t>
      </w:r>
    </w:p>
    <w:p>
      <w:pPr>
        <w:pStyle w:val="Normal"/>
        <w:framePr w:w="810" w:x="2536" w:y="9107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卫生监</w:t>
      </w:r>
    </w:p>
    <w:p>
      <w:pPr>
        <w:pStyle w:val="Normal"/>
        <w:framePr w:w="810" w:x="2536" w:y="9107"/>
        <w:widowControl w:val="off"/>
        <w:autoSpaceDE w:val="off"/>
        <w:autoSpaceDN w:val="off"/>
        <w:spacing w:before="0" w:after="0" w:line="199" w:lineRule="exact"/>
        <w:ind w:left="9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督员</w:t>
      </w:r>
    </w:p>
    <w:p>
      <w:pPr>
        <w:pStyle w:val="Normal"/>
        <w:framePr w:w="450" w:x="5102" w:y="9107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35</w:t>
      </w:r>
    </w:p>
    <w:p>
      <w:pPr>
        <w:pStyle w:val="Normal"/>
        <w:framePr w:w="450" w:x="5102" w:y="9107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岁</w:t>
      </w:r>
    </w:p>
    <w:p>
      <w:pPr>
        <w:pStyle w:val="Normal"/>
        <w:framePr w:w="450" w:x="5561" w:y="9107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本</w:t>
      </w:r>
    </w:p>
    <w:p>
      <w:pPr>
        <w:pStyle w:val="Normal"/>
        <w:framePr w:w="450" w:x="5561" w:y="9107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科</w:t>
      </w:r>
    </w:p>
    <w:p>
      <w:pPr>
        <w:pStyle w:val="Normal"/>
        <w:framePr w:w="450" w:x="6022" w:y="9107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学</w:t>
      </w:r>
    </w:p>
    <w:p>
      <w:pPr>
        <w:pStyle w:val="Normal"/>
        <w:framePr w:w="450" w:x="6022" w:y="9107"/>
        <w:widowControl w:val="off"/>
        <w:autoSpaceDE w:val="off"/>
        <w:autoSpaceDN w:val="off"/>
        <w:spacing w:before="0" w:after="0" w:line="199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士</w:t>
      </w:r>
    </w:p>
    <w:p>
      <w:pPr>
        <w:pStyle w:val="Normal"/>
        <w:framePr w:w="5382" w:x="6498" w:y="9107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临床医学类（</w:t>
      </w:r>
      <w:r>
        <w:rPr>
          <w:rFonts w:ascii="KGWGPE+ËÎÌå"/>
          <w:color w:val="000000"/>
          <w:spacing w:val="0"/>
          <w:sz w:val="18"/>
        </w:rPr>
        <w:t>B1003</w:t>
      </w:r>
      <w:r>
        <w:rPr>
          <w:rFonts w:ascii="ILAVCL+ËÎÌå" w:hAnsi="ILAVCL+ËÎÌå" w:cs="ILAVCL+ËÎÌå"/>
          <w:color w:val="000000"/>
          <w:spacing w:val="0"/>
          <w:sz w:val="18"/>
        </w:rPr>
        <w:t>）、公共卫生与预防医学类（</w:t>
      </w:r>
      <w:r>
        <w:rPr>
          <w:rFonts w:ascii="KGWGPE+ËÎÌå"/>
          <w:color w:val="000000"/>
          <w:spacing w:val="0"/>
          <w:sz w:val="18"/>
        </w:rPr>
        <w:t>B1007</w:t>
      </w:r>
      <w:r>
        <w:rPr>
          <w:rFonts w:ascii="ILAVCL+ËÎÌå" w:hAnsi="ILAVCL+ËÎÌå" w:cs="ILAVCL+ËÎÌå"/>
          <w:color w:val="000000"/>
          <w:spacing w:val="0"/>
          <w:sz w:val="18"/>
        </w:rPr>
        <w:t>）；</w:t>
      </w:r>
    </w:p>
    <w:p>
      <w:pPr>
        <w:pStyle w:val="Normal"/>
        <w:framePr w:w="5382" w:x="6498" w:y="9107"/>
        <w:widowControl w:val="off"/>
        <w:autoSpaceDE w:val="off"/>
        <w:autoSpaceDN w:val="off"/>
        <w:spacing w:before="0" w:after="0" w:line="199" w:lineRule="exact"/>
        <w:ind w:left="198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研究生：</w:t>
      </w:r>
    </w:p>
    <w:p>
      <w:pPr>
        <w:pStyle w:val="Normal"/>
        <w:framePr w:w="5382" w:x="6498" w:y="9107"/>
        <w:widowControl w:val="off"/>
        <w:autoSpaceDE w:val="off"/>
        <w:autoSpaceDN w:val="off"/>
        <w:spacing w:before="0" w:after="0" w:line="200" w:lineRule="exact"/>
        <w:ind w:left="27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临床医学（</w:t>
      </w:r>
      <w:r>
        <w:rPr>
          <w:rFonts w:ascii="KGWGPE+ËÎÌå"/>
          <w:color w:val="000000"/>
          <w:spacing w:val="0"/>
          <w:sz w:val="18"/>
        </w:rPr>
        <w:t>A1002</w:t>
      </w:r>
      <w:r>
        <w:rPr>
          <w:rFonts w:ascii="ILAVCL+ËÎÌå" w:hAnsi="ILAVCL+ËÎÌå" w:cs="ILAVCL+ËÎÌå"/>
          <w:color w:val="000000"/>
          <w:spacing w:val="0"/>
          <w:sz w:val="18"/>
        </w:rPr>
        <w:t>）、公共卫生与预防医学（</w:t>
      </w:r>
      <w:r>
        <w:rPr>
          <w:rFonts w:ascii="KGWGPE+ËÎÌå"/>
          <w:color w:val="000000"/>
          <w:spacing w:val="0"/>
          <w:sz w:val="18"/>
        </w:rPr>
        <w:t>A1004</w:t>
      </w:r>
      <w:r>
        <w:rPr>
          <w:rFonts w:ascii="ILAVCL+ËÎÌå" w:hAnsi="ILAVCL+ËÎÌå" w:cs="ILAVCL+ËÎÌå"/>
          <w:color w:val="000000"/>
          <w:spacing w:val="0"/>
          <w:sz w:val="18"/>
        </w:rPr>
        <w:t>）</w:t>
      </w:r>
    </w:p>
    <w:p>
      <w:pPr>
        <w:pStyle w:val="Normal"/>
        <w:framePr w:w="360" w:x="1142" w:y="9206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7</w:t>
      </w:r>
    </w:p>
    <w:p>
      <w:pPr>
        <w:pStyle w:val="Normal"/>
        <w:framePr w:w="1350" w:x="3315" w:y="9206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DPJW20210307</w:t>
      </w:r>
    </w:p>
    <w:p>
      <w:pPr>
        <w:pStyle w:val="Normal"/>
        <w:framePr w:w="360" w:x="4688" w:y="9206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2</w:t>
      </w:r>
    </w:p>
    <w:p>
      <w:pPr>
        <w:pStyle w:val="Normal"/>
        <w:framePr w:w="2484" w:x="11444" w:y="9206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全日制普通高等教育学历。</w:t>
      </w:r>
    </w:p>
    <w:p>
      <w:pPr>
        <w:pStyle w:val="Normal"/>
        <w:framePr w:w="630" w:x="1918" w:y="9884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ILAVCL+ËÎÌå" w:hAnsi="ILAVCL+ËÎÌå" w:cs="ILAVCL+ËÎÌå"/>
          <w:color w:val="000000"/>
          <w:spacing w:val="0"/>
          <w:sz w:val="18"/>
        </w:rPr>
      </w:pPr>
      <w:r>
        <w:rPr>
          <w:rFonts w:ascii="ILAVCL+ËÎÌå" w:hAnsi="ILAVCL+ËÎÌå" w:cs="ILAVCL+ËÎÌå"/>
          <w:color w:val="000000"/>
          <w:spacing w:val="0"/>
          <w:sz w:val="18"/>
        </w:rPr>
        <w:t>合计</w:t>
      </w:r>
    </w:p>
    <w:p>
      <w:pPr>
        <w:pStyle w:val="Normal"/>
        <w:framePr w:w="450" w:x="4642" w:y="9884"/>
        <w:widowControl w:val="off"/>
        <w:autoSpaceDE w:val="off"/>
        <w:autoSpaceDN w:val="off"/>
        <w:spacing w:before="0" w:after="0" w:line="180" w:lineRule="exact"/>
        <w:ind w:left="0" w:right="0" w:first-line="0"/>
        <w:jc w:val="left"/>
        <w:rPr>
          <w:rFonts w:ascii="KGWGPE+ËÎÌå"/>
          <w:color w:val="000000"/>
          <w:spacing w:val="0"/>
          <w:sz w:val="18"/>
        </w:rPr>
      </w:pPr>
      <w:r>
        <w:rPr>
          <w:rFonts w:ascii="KGWGPE+ËÎÌå"/>
          <w:color w:val="000000"/>
          <w:spacing w:val="0"/>
          <w:sz w:val="18"/>
        </w:rPr>
        <w:t>16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noProof w:val="on"/>
        </w:rPr>
        <w:pict>
          <v:shape xmlns:v="urn:schemas-microsoft-com:vml" id="_x00000" style="position:absolute;margin-left:49.25pt;margin-top:51.9pt;z-index:-3;width:743.5pt;height:456.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6820" w:h="1190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ESKPVM+·ÂËÎ_GB2312">
    <w:panose-1>"02010609030101010101"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f3033d50-0000-0000-0000-000000000000}"/>
  </w:font>
  <w:font w:name="JFRBWS+·ÂËÎ_GB2312">
    <w:panose-1>"02010609030101010101"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75dc7458-0000-0000-0000-000000000000}"/>
  </w:font>
  <w:font w:name="ILAVCL+ËÎÌå">
    <w:panose-1>"02010600030101010101"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83bb165b-0000-0000-0000-000000000000}"/>
  </w:font>
  <w:font w:name="KGWGPE+ËÎÌå">
    <w:panose-1>"02010600030101010101"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343162a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268</Words>
  <Characters>1065</Characters>
  <Application>Aspose</Application>
  <DocSecurity>0</DocSecurity>
  <Lines>181</Lines>
  <Paragraphs>181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SYSTEM</dc:creator>
  <lastModifiedBy>SYSTEM</lastModifiedBy>
  <revision>1</revision>
  <dcterms:created xmlns:xsi="http://www.w3.org/2001/XMLSchema-instance" xmlns:dcterms="http://purl.org/dc/terms/" xsi:type="dcterms:W3CDTF">2021-03-04T18:30:59+08:00</dcterms:created>
  <dcterms:modified xmlns:xsi="http://www.w3.org/2001/XMLSchema-instance" xmlns:dcterms="http://purl.org/dc/terms/" xsi:type="dcterms:W3CDTF">2021-03-04T18:30:59+08:00</dcterms:modified>
</coreProperties>
</file>